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B8ED3E" w14:textId="5D423A29" w:rsidR="0082496D" w:rsidRPr="0082496D" w:rsidRDefault="0082496D" w:rsidP="0082496D">
      <w:pPr>
        <w:jc w:val="center"/>
        <w:rPr>
          <w:rFonts w:ascii="Times New Roman" w:hAnsi="Times New Roman" w:cs="Times New Roman"/>
        </w:rPr>
      </w:pPr>
    </w:p>
    <w:p w14:paraId="1A016EC2" w14:textId="258F92EB" w:rsidR="00111F6E" w:rsidRPr="00E53C46" w:rsidRDefault="00374917" w:rsidP="00374917">
      <w:pPr>
        <w:pStyle w:val="NormalWeb"/>
        <w:jc w:val="center"/>
      </w:pPr>
      <w:r w:rsidRPr="00374917">
        <w:drawing>
          <wp:anchor distT="0" distB="0" distL="114300" distR="114300" simplePos="0" relativeHeight="251658240" behindDoc="0" locked="0" layoutInCell="1" allowOverlap="1" wp14:anchorId="0961B5D3" wp14:editId="5AAFD668">
            <wp:simplePos x="0" y="0"/>
            <wp:positionH relativeFrom="column">
              <wp:posOffset>1428750</wp:posOffset>
            </wp:positionH>
            <wp:positionV relativeFrom="paragraph">
              <wp:posOffset>77470</wp:posOffset>
            </wp:positionV>
            <wp:extent cx="3094990" cy="2321243"/>
            <wp:effectExtent l="0" t="0" r="0" b="0"/>
            <wp:wrapNone/>
            <wp:docPr id="1255374723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4990" cy="23212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402D9B3" w14:textId="77777777" w:rsidR="00111F6E" w:rsidRPr="00E53C46" w:rsidRDefault="00111F6E" w:rsidP="00111F6E">
      <w:pPr>
        <w:jc w:val="center"/>
        <w:rPr>
          <w:rFonts w:ascii="Times New Roman" w:hAnsi="Times New Roman" w:cs="Times New Roman"/>
        </w:rPr>
      </w:pPr>
    </w:p>
    <w:p w14:paraId="66F060A7" w14:textId="77777777" w:rsidR="00374917" w:rsidRDefault="00374917" w:rsidP="00111F6E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03926C50" w14:textId="77777777" w:rsidR="00374917" w:rsidRDefault="00374917" w:rsidP="00111F6E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1873813D" w14:textId="77777777" w:rsidR="00374917" w:rsidRDefault="00374917" w:rsidP="00111F6E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6ACB81C7" w14:textId="77777777" w:rsidR="00374917" w:rsidRDefault="00374917" w:rsidP="00111F6E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28EE4EC5" w14:textId="77777777" w:rsidR="00374917" w:rsidRDefault="00374917" w:rsidP="00111F6E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42C68A20" w14:textId="77777777" w:rsidR="00374917" w:rsidRDefault="00374917" w:rsidP="00111F6E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42FB7A0C" w14:textId="0EADF617" w:rsidR="00111F6E" w:rsidRDefault="00111F6E" w:rsidP="00111F6E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Idaho Energy Resiliency Grant Program</w:t>
      </w:r>
    </w:p>
    <w:p w14:paraId="4485E7DD" w14:textId="77777777" w:rsidR="00111F6E" w:rsidRDefault="00111F6E" w:rsidP="00111F6E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40101(d)</w:t>
      </w:r>
    </w:p>
    <w:p w14:paraId="601CEA64" w14:textId="141625BA" w:rsidR="00111F6E" w:rsidRPr="00450C2E" w:rsidRDefault="00111F6E" w:rsidP="00111F6E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50C2E">
        <w:rPr>
          <w:rFonts w:ascii="Times New Roman" w:hAnsi="Times New Roman" w:cs="Times New Roman"/>
          <w:b/>
          <w:bCs/>
          <w:sz w:val="32"/>
          <w:szCs w:val="32"/>
        </w:rPr>
        <w:t>Quarterly Progress Report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(QPR)</w:t>
      </w:r>
    </w:p>
    <w:p w14:paraId="7DBFA064" w14:textId="77777777" w:rsidR="00111F6E" w:rsidRPr="0022365E" w:rsidRDefault="00111F6E" w:rsidP="00111F6E">
      <w:pPr>
        <w:jc w:val="center"/>
        <w:rPr>
          <w:rFonts w:ascii="Times New Roman" w:hAnsi="Times New Roman" w:cs="Times New Roman"/>
        </w:rPr>
      </w:pPr>
    </w:p>
    <w:p w14:paraId="3B790EE5" w14:textId="77777777" w:rsidR="00111F6E" w:rsidRPr="0022365E" w:rsidRDefault="00111F6E" w:rsidP="00111F6E">
      <w:pPr>
        <w:jc w:val="center"/>
        <w:rPr>
          <w:rFonts w:ascii="Times New Roman" w:hAnsi="Times New Roman" w:cs="Times New Roman"/>
        </w:rPr>
      </w:pPr>
    </w:p>
    <w:p w14:paraId="4AA284D9" w14:textId="622EA45A" w:rsidR="00111F6E" w:rsidRPr="0022365E" w:rsidRDefault="00111F6E" w:rsidP="00111F6E">
      <w:pPr>
        <w:jc w:val="center"/>
        <w:rPr>
          <w:rFonts w:ascii="Times New Roman" w:hAnsi="Times New Roman" w:cs="Times New Roman"/>
        </w:rPr>
      </w:pPr>
      <w:r w:rsidRPr="0022365E">
        <w:rPr>
          <w:rFonts w:ascii="Times New Roman" w:hAnsi="Times New Roman" w:cs="Times New Roman"/>
        </w:rPr>
        <w:t>Instructions:</w:t>
      </w:r>
    </w:p>
    <w:p w14:paraId="57CF652D" w14:textId="2C78F6C3" w:rsidR="00111F6E" w:rsidRPr="0022365E" w:rsidRDefault="00111F6E" w:rsidP="00111F6E">
      <w:pPr>
        <w:jc w:val="center"/>
        <w:rPr>
          <w:rFonts w:ascii="Times New Roman" w:hAnsi="Times New Roman" w:cs="Times New Roman"/>
          <w:sz w:val="24"/>
          <w:szCs w:val="24"/>
        </w:rPr>
      </w:pPr>
      <w:r w:rsidRPr="0022365E">
        <w:rPr>
          <w:rFonts w:ascii="Times New Roman" w:hAnsi="Times New Roman" w:cs="Times New Roman"/>
          <w:sz w:val="24"/>
          <w:szCs w:val="24"/>
        </w:rPr>
        <w:t>Subrecipients are required to submit a narrative progress report each quarter using this template, along with the attached Project Management Plan (</w:t>
      </w:r>
      <w:r w:rsidR="00271230">
        <w:rPr>
          <w:rFonts w:ascii="Times New Roman" w:hAnsi="Times New Roman" w:cs="Times New Roman"/>
          <w:sz w:val="24"/>
          <w:szCs w:val="24"/>
        </w:rPr>
        <w:t xml:space="preserve">PMP </w:t>
      </w:r>
      <w:r w:rsidRPr="0022365E">
        <w:rPr>
          <w:rFonts w:ascii="Times New Roman" w:hAnsi="Times New Roman" w:cs="Times New Roman"/>
          <w:sz w:val="24"/>
          <w:szCs w:val="24"/>
        </w:rPr>
        <w:t xml:space="preserve">QPR) spreadsheet. Both the QPR narrative and PMP spreadsheet must be submitted </w:t>
      </w:r>
      <w:r w:rsidR="0022365E" w:rsidRPr="0022365E">
        <w:rPr>
          <w:rFonts w:ascii="Times New Roman" w:hAnsi="Times New Roman" w:cs="Times New Roman"/>
          <w:sz w:val="24"/>
          <w:szCs w:val="24"/>
        </w:rPr>
        <w:t xml:space="preserve">every quarter </w:t>
      </w:r>
      <w:r w:rsidRPr="0022365E">
        <w:rPr>
          <w:rFonts w:ascii="Times New Roman" w:hAnsi="Times New Roman" w:cs="Times New Roman"/>
          <w:sz w:val="24"/>
          <w:szCs w:val="24"/>
        </w:rPr>
        <w:t xml:space="preserve">by the due dates specified below. </w:t>
      </w:r>
    </w:p>
    <w:tbl>
      <w:tblPr>
        <w:tblpPr w:leftFromText="180" w:rightFromText="180" w:vertAnchor="text" w:horzAnchor="margin" w:tblpY="143"/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84"/>
        <w:gridCol w:w="3896"/>
        <w:gridCol w:w="2899"/>
      </w:tblGrid>
      <w:tr w:rsidR="00111F6E" w:rsidRPr="0022365E" w14:paraId="6538C9C0" w14:textId="77777777" w:rsidTr="00111F6E">
        <w:trPr>
          <w:trHeight w:val="288"/>
          <w:tblHeader/>
          <w:tblCellSpacing w:w="15" w:type="dxa"/>
        </w:trPr>
        <w:tc>
          <w:tcPr>
            <w:tcW w:w="2039" w:type="dxa"/>
            <w:shd w:val="clear" w:color="auto" w:fill="E8E8E8" w:themeFill="background2"/>
            <w:vAlign w:val="center"/>
            <w:hideMark/>
          </w:tcPr>
          <w:p w14:paraId="433994EE" w14:textId="77777777" w:rsidR="00111F6E" w:rsidRPr="001E194D" w:rsidRDefault="00111F6E" w:rsidP="00111F6E">
            <w:pPr>
              <w:rPr>
                <w:rFonts w:ascii="Times New Roman" w:hAnsi="Times New Roman" w:cs="Times New Roman"/>
                <w:b/>
                <w:bCs/>
              </w:rPr>
            </w:pPr>
            <w:r w:rsidRPr="001E194D">
              <w:rPr>
                <w:rFonts w:ascii="Times New Roman" w:hAnsi="Times New Roman" w:cs="Times New Roman"/>
                <w:b/>
                <w:bCs/>
              </w:rPr>
              <w:t>Quarter</w:t>
            </w:r>
          </w:p>
        </w:tc>
        <w:tc>
          <w:tcPr>
            <w:tcW w:w="3866" w:type="dxa"/>
            <w:shd w:val="clear" w:color="auto" w:fill="E8E8E8" w:themeFill="background2"/>
            <w:vAlign w:val="center"/>
            <w:hideMark/>
          </w:tcPr>
          <w:p w14:paraId="13134754" w14:textId="77777777" w:rsidR="00111F6E" w:rsidRPr="001E194D" w:rsidRDefault="00111F6E" w:rsidP="00111F6E">
            <w:pPr>
              <w:rPr>
                <w:rFonts w:ascii="Times New Roman" w:hAnsi="Times New Roman" w:cs="Times New Roman"/>
                <w:b/>
                <w:bCs/>
              </w:rPr>
            </w:pPr>
            <w:r w:rsidRPr="001E194D">
              <w:rPr>
                <w:rFonts w:ascii="Times New Roman" w:hAnsi="Times New Roman" w:cs="Times New Roman"/>
                <w:b/>
                <w:bCs/>
              </w:rPr>
              <w:t>Reporting Period</w:t>
            </w:r>
          </w:p>
        </w:tc>
        <w:tc>
          <w:tcPr>
            <w:tcW w:w="2854" w:type="dxa"/>
            <w:shd w:val="clear" w:color="auto" w:fill="E8E8E8" w:themeFill="background2"/>
            <w:vAlign w:val="center"/>
            <w:hideMark/>
          </w:tcPr>
          <w:p w14:paraId="65A42553" w14:textId="77777777" w:rsidR="00111F6E" w:rsidRPr="001E194D" w:rsidRDefault="00111F6E" w:rsidP="00111F6E">
            <w:pPr>
              <w:rPr>
                <w:rFonts w:ascii="Times New Roman" w:hAnsi="Times New Roman" w:cs="Times New Roman"/>
                <w:b/>
                <w:bCs/>
              </w:rPr>
            </w:pPr>
            <w:r w:rsidRPr="001E194D">
              <w:rPr>
                <w:rFonts w:ascii="Times New Roman" w:hAnsi="Times New Roman" w:cs="Times New Roman"/>
                <w:b/>
                <w:bCs/>
              </w:rPr>
              <w:t>Due Date</w:t>
            </w:r>
          </w:p>
        </w:tc>
      </w:tr>
      <w:tr w:rsidR="00111F6E" w:rsidRPr="0022365E" w14:paraId="5F66E5C1" w14:textId="77777777" w:rsidTr="00111F6E">
        <w:trPr>
          <w:trHeight w:val="288"/>
          <w:tblCellSpacing w:w="15" w:type="dxa"/>
        </w:trPr>
        <w:tc>
          <w:tcPr>
            <w:tcW w:w="2039" w:type="dxa"/>
            <w:vAlign w:val="center"/>
            <w:hideMark/>
          </w:tcPr>
          <w:p w14:paraId="4EA0BA78" w14:textId="77777777" w:rsidR="00111F6E" w:rsidRPr="001E194D" w:rsidRDefault="00111F6E" w:rsidP="00111F6E">
            <w:pPr>
              <w:rPr>
                <w:rFonts w:ascii="Times New Roman" w:hAnsi="Times New Roman" w:cs="Times New Roman"/>
              </w:rPr>
            </w:pPr>
            <w:r w:rsidRPr="001E194D">
              <w:rPr>
                <w:rFonts w:ascii="Times New Roman" w:hAnsi="Times New Roman" w:cs="Times New Roman"/>
              </w:rPr>
              <w:t>Q1</w:t>
            </w:r>
          </w:p>
        </w:tc>
        <w:tc>
          <w:tcPr>
            <w:tcW w:w="3866" w:type="dxa"/>
            <w:vAlign w:val="center"/>
            <w:hideMark/>
          </w:tcPr>
          <w:p w14:paraId="071E60C5" w14:textId="1F8C9792" w:rsidR="00111F6E" w:rsidRPr="001E194D" w:rsidRDefault="0054334B" w:rsidP="00111F6E">
            <w:pPr>
              <w:rPr>
                <w:rFonts w:ascii="Times New Roman" w:hAnsi="Times New Roman" w:cs="Times New Roman"/>
              </w:rPr>
            </w:pPr>
            <w:r w:rsidRPr="001E194D">
              <w:rPr>
                <w:rFonts w:ascii="Times New Roman" w:hAnsi="Times New Roman" w:cs="Times New Roman"/>
              </w:rPr>
              <w:t>October 1 - December 31</w:t>
            </w:r>
          </w:p>
        </w:tc>
        <w:tc>
          <w:tcPr>
            <w:tcW w:w="2854" w:type="dxa"/>
            <w:vAlign w:val="center"/>
            <w:hideMark/>
          </w:tcPr>
          <w:p w14:paraId="33730A82" w14:textId="790AE2AE" w:rsidR="00111F6E" w:rsidRPr="001E194D" w:rsidRDefault="0054334B" w:rsidP="00111F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January 15</w:t>
            </w:r>
          </w:p>
        </w:tc>
      </w:tr>
      <w:tr w:rsidR="00111F6E" w:rsidRPr="0022365E" w14:paraId="78498469" w14:textId="77777777" w:rsidTr="00111F6E">
        <w:trPr>
          <w:trHeight w:val="288"/>
          <w:tblCellSpacing w:w="15" w:type="dxa"/>
        </w:trPr>
        <w:tc>
          <w:tcPr>
            <w:tcW w:w="2039" w:type="dxa"/>
            <w:vAlign w:val="center"/>
            <w:hideMark/>
          </w:tcPr>
          <w:p w14:paraId="098916BA" w14:textId="77777777" w:rsidR="00111F6E" w:rsidRPr="001E194D" w:rsidRDefault="00111F6E" w:rsidP="00111F6E">
            <w:pPr>
              <w:rPr>
                <w:rFonts w:ascii="Times New Roman" w:hAnsi="Times New Roman" w:cs="Times New Roman"/>
              </w:rPr>
            </w:pPr>
            <w:r w:rsidRPr="001E194D">
              <w:rPr>
                <w:rFonts w:ascii="Times New Roman" w:hAnsi="Times New Roman" w:cs="Times New Roman"/>
              </w:rPr>
              <w:t>Q2</w:t>
            </w:r>
          </w:p>
        </w:tc>
        <w:tc>
          <w:tcPr>
            <w:tcW w:w="3866" w:type="dxa"/>
            <w:vAlign w:val="center"/>
            <w:hideMark/>
          </w:tcPr>
          <w:p w14:paraId="6B39897A" w14:textId="6129E6EA" w:rsidR="00111F6E" w:rsidRPr="001E194D" w:rsidRDefault="0054334B" w:rsidP="00111F6E">
            <w:pPr>
              <w:rPr>
                <w:rFonts w:ascii="Times New Roman" w:hAnsi="Times New Roman" w:cs="Times New Roman"/>
              </w:rPr>
            </w:pPr>
            <w:r w:rsidRPr="001E194D">
              <w:rPr>
                <w:rFonts w:ascii="Times New Roman" w:hAnsi="Times New Roman" w:cs="Times New Roman"/>
              </w:rPr>
              <w:t>January 1 - March 31</w:t>
            </w:r>
          </w:p>
        </w:tc>
        <w:tc>
          <w:tcPr>
            <w:tcW w:w="2854" w:type="dxa"/>
            <w:vAlign w:val="center"/>
            <w:hideMark/>
          </w:tcPr>
          <w:p w14:paraId="195BF819" w14:textId="60D355ED" w:rsidR="00111F6E" w:rsidRPr="001E194D" w:rsidRDefault="0054334B" w:rsidP="00111F6E">
            <w:pPr>
              <w:rPr>
                <w:rFonts w:ascii="Times New Roman" w:hAnsi="Times New Roman" w:cs="Times New Roman"/>
              </w:rPr>
            </w:pPr>
            <w:r w:rsidRPr="001E194D">
              <w:rPr>
                <w:rFonts w:ascii="Times New Roman" w:hAnsi="Times New Roman" w:cs="Times New Roman"/>
              </w:rPr>
              <w:t>April 15</w:t>
            </w:r>
          </w:p>
        </w:tc>
      </w:tr>
      <w:tr w:rsidR="00111F6E" w:rsidRPr="0022365E" w14:paraId="4CF8FA56" w14:textId="77777777" w:rsidTr="00111F6E">
        <w:trPr>
          <w:trHeight w:val="288"/>
          <w:tblCellSpacing w:w="15" w:type="dxa"/>
        </w:trPr>
        <w:tc>
          <w:tcPr>
            <w:tcW w:w="2039" w:type="dxa"/>
            <w:vAlign w:val="center"/>
            <w:hideMark/>
          </w:tcPr>
          <w:p w14:paraId="3769AC3A" w14:textId="77777777" w:rsidR="00111F6E" w:rsidRPr="001E194D" w:rsidRDefault="00111F6E" w:rsidP="00111F6E">
            <w:pPr>
              <w:rPr>
                <w:rFonts w:ascii="Times New Roman" w:hAnsi="Times New Roman" w:cs="Times New Roman"/>
              </w:rPr>
            </w:pPr>
            <w:r w:rsidRPr="001E194D">
              <w:rPr>
                <w:rFonts w:ascii="Times New Roman" w:hAnsi="Times New Roman" w:cs="Times New Roman"/>
              </w:rPr>
              <w:t>Q3</w:t>
            </w:r>
          </w:p>
        </w:tc>
        <w:tc>
          <w:tcPr>
            <w:tcW w:w="3866" w:type="dxa"/>
            <w:vAlign w:val="center"/>
            <w:hideMark/>
          </w:tcPr>
          <w:p w14:paraId="6C00FF1D" w14:textId="324C426C" w:rsidR="00111F6E" w:rsidRPr="001E194D" w:rsidRDefault="0054334B" w:rsidP="00111F6E">
            <w:pPr>
              <w:rPr>
                <w:rFonts w:ascii="Times New Roman" w:hAnsi="Times New Roman" w:cs="Times New Roman"/>
              </w:rPr>
            </w:pPr>
            <w:r w:rsidRPr="001E194D">
              <w:rPr>
                <w:rFonts w:ascii="Times New Roman" w:hAnsi="Times New Roman" w:cs="Times New Roman"/>
              </w:rPr>
              <w:t>April 1 - June 30</w:t>
            </w:r>
          </w:p>
        </w:tc>
        <w:tc>
          <w:tcPr>
            <w:tcW w:w="2854" w:type="dxa"/>
            <w:vAlign w:val="center"/>
            <w:hideMark/>
          </w:tcPr>
          <w:p w14:paraId="7D47F7C3" w14:textId="31A722D9" w:rsidR="00111F6E" w:rsidRPr="001E194D" w:rsidRDefault="0054334B" w:rsidP="00111F6E">
            <w:pPr>
              <w:rPr>
                <w:rFonts w:ascii="Times New Roman" w:hAnsi="Times New Roman" w:cs="Times New Roman"/>
              </w:rPr>
            </w:pPr>
            <w:r w:rsidRPr="001E194D">
              <w:rPr>
                <w:rFonts w:ascii="Times New Roman" w:hAnsi="Times New Roman" w:cs="Times New Roman"/>
              </w:rPr>
              <w:t>July 15</w:t>
            </w:r>
          </w:p>
        </w:tc>
      </w:tr>
      <w:tr w:rsidR="00111F6E" w:rsidRPr="0022365E" w14:paraId="60B6F3E0" w14:textId="77777777" w:rsidTr="00111F6E">
        <w:trPr>
          <w:trHeight w:val="288"/>
          <w:tblCellSpacing w:w="15" w:type="dxa"/>
        </w:trPr>
        <w:tc>
          <w:tcPr>
            <w:tcW w:w="2039" w:type="dxa"/>
            <w:vAlign w:val="center"/>
            <w:hideMark/>
          </w:tcPr>
          <w:p w14:paraId="06A890E2" w14:textId="77777777" w:rsidR="00111F6E" w:rsidRPr="001E194D" w:rsidRDefault="00111F6E" w:rsidP="00111F6E">
            <w:pPr>
              <w:rPr>
                <w:rFonts w:ascii="Times New Roman" w:hAnsi="Times New Roman" w:cs="Times New Roman"/>
              </w:rPr>
            </w:pPr>
            <w:r w:rsidRPr="001E194D">
              <w:rPr>
                <w:rFonts w:ascii="Times New Roman" w:hAnsi="Times New Roman" w:cs="Times New Roman"/>
              </w:rPr>
              <w:t>Q4</w:t>
            </w:r>
          </w:p>
        </w:tc>
        <w:tc>
          <w:tcPr>
            <w:tcW w:w="3866" w:type="dxa"/>
            <w:vAlign w:val="center"/>
            <w:hideMark/>
          </w:tcPr>
          <w:p w14:paraId="0BCAE733" w14:textId="329CF570" w:rsidR="00111F6E" w:rsidRPr="001E194D" w:rsidRDefault="0054334B" w:rsidP="00111F6E">
            <w:pPr>
              <w:rPr>
                <w:rFonts w:ascii="Times New Roman" w:hAnsi="Times New Roman" w:cs="Times New Roman"/>
              </w:rPr>
            </w:pPr>
            <w:r w:rsidRPr="001E194D">
              <w:rPr>
                <w:rFonts w:ascii="Times New Roman" w:hAnsi="Times New Roman" w:cs="Times New Roman"/>
              </w:rPr>
              <w:t>July 1 - September 30</w:t>
            </w:r>
          </w:p>
        </w:tc>
        <w:tc>
          <w:tcPr>
            <w:tcW w:w="2854" w:type="dxa"/>
            <w:vAlign w:val="center"/>
            <w:hideMark/>
          </w:tcPr>
          <w:p w14:paraId="021452BE" w14:textId="7CD4DFD2" w:rsidR="00111F6E" w:rsidRPr="001E194D" w:rsidRDefault="0054334B" w:rsidP="00111F6E">
            <w:pPr>
              <w:rPr>
                <w:rFonts w:ascii="Times New Roman" w:hAnsi="Times New Roman" w:cs="Times New Roman"/>
              </w:rPr>
            </w:pPr>
            <w:r w:rsidRPr="001E194D">
              <w:rPr>
                <w:rFonts w:ascii="Times New Roman" w:hAnsi="Times New Roman" w:cs="Times New Roman"/>
              </w:rPr>
              <w:t>October 15</w:t>
            </w:r>
          </w:p>
        </w:tc>
      </w:tr>
    </w:tbl>
    <w:p w14:paraId="08BF7578" w14:textId="77777777" w:rsidR="00783470" w:rsidRDefault="00783470" w:rsidP="001E194D">
      <w:pPr>
        <w:rPr>
          <w:rFonts w:ascii="Times New Roman" w:hAnsi="Times New Roman" w:cs="Times New Roman"/>
          <w:b/>
          <w:bCs/>
        </w:rPr>
      </w:pPr>
    </w:p>
    <w:p w14:paraId="045B35DA" w14:textId="77777777" w:rsidR="00374917" w:rsidRDefault="00374917" w:rsidP="001E194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1900F77" w14:textId="77777777" w:rsidR="00374917" w:rsidRDefault="00374917" w:rsidP="001E194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DCDDD1F" w14:textId="3A2D93E8" w:rsidR="001E194D" w:rsidRDefault="001E194D" w:rsidP="001E194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83470">
        <w:rPr>
          <w:rFonts w:ascii="Times New Roman" w:hAnsi="Times New Roman" w:cs="Times New Roman"/>
          <w:b/>
          <w:bCs/>
          <w:sz w:val="24"/>
          <w:szCs w:val="24"/>
        </w:rPr>
        <w:lastRenderedPageBreak/>
        <w:t>Subrecipient Information</w:t>
      </w:r>
    </w:p>
    <w:p w14:paraId="650BCDE1" w14:textId="4DB10D18" w:rsidR="000C44DC" w:rsidRDefault="000C44DC" w:rsidP="001E194D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Organization Name: </w:t>
      </w:r>
    </w:p>
    <w:p w14:paraId="56B295CA" w14:textId="08C54B0B" w:rsidR="000C44DC" w:rsidRPr="00AC1ED1" w:rsidRDefault="000C44DC" w:rsidP="001E194D">
      <w:pPr>
        <w:rPr>
          <w:rFonts w:ascii="Arial" w:eastAsia="Times New Roman" w:hAnsi="Arial" w:cs="Arial"/>
          <w:kern w:val="0"/>
          <w:sz w:val="18"/>
          <w:szCs w:val="18"/>
          <w14:ligatures w14:val="none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Project Number: </w:t>
      </w:r>
    </w:p>
    <w:p w14:paraId="70546458" w14:textId="13DC9614" w:rsidR="001E194D" w:rsidRPr="000C44DC" w:rsidRDefault="000C44DC" w:rsidP="001E194D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Quarter</w:t>
      </w:r>
      <w:r w:rsidR="001C66C3">
        <w:rPr>
          <w:rFonts w:ascii="Times New Roman" w:hAnsi="Times New Roman" w:cs="Times New Roman"/>
          <w:b/>
          <w:bCs/>
          <w:sz w:val="24"/>
          <w:szCs w:val="24"/>
        </w:rPr>
        <w:t>/Year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br w:type="textWrapping" w:clear="all"/>
      </w:r>
      <w:r w:rsidR="000B022F">
        <w:rPr>
          <w:rFonts w:ascii="Times New Roman" w:hAnsi="Times New Roman" w:cs="Times New Roman"/>
          <w:sz w:val="24"/>
          <w:szCs w:val="24"/>
        </w:rPr>
        <w:pict w14:anchorId="6B741374">
          <v:rect id="_x0000_i1025" style="width:0;height:1.5pt" o:hralign="center" o:hrstd="t" o:hr="t" fillcolor="#a0a0a0" stroked="f"/>
        </w:pict>
      </w:r>
    </w:p>
    <w:p w14:paraId="709A7EA0" w14:textId="77777777" w:rsidR="001E194D" w:rsidRPr="001E194D" w:rsidRDefault="001E194D" w:rsidP="001E194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E194D">
        <w:rPr>
          <w:rFonts w:ascii="Times New Roman" w:hAnsi="Times New Roman" w:cs="Times New Roman"/>
          <w:b/>
          <w:bCs/>
          <w:sz w:val="24"/>
          <w:szCs w:val="24"/>
        </w:rPr>
        <w:t>1. Narrative of Work for Reporting Period</w:t>
      </w:r>
    </w:p>
    <w:p w14:paraId="71F8A74C" w14:textId="77777777" w:rsidR="001E194D" w:rsidRPr="001E194D" w:rsidRDefault="001E194D" w:rsidP="001E194D">
      <w:pPr>
        <w:rPr>
          <w:rFonts w:ascii="Times New Roman" w:hAnsi="Times New Roman" w:cs="Times New Roman"/>
          <w:sz w:val="24"/>
          <w:szCs w:val="24"/>
        </w:rPr>
      </w:pPr>
      <w:r w:rsidRPr="001E194D">
        <w:rPr>
          <w:rFonts w:ascii="Times New Roman" w:hAnsi="Times New Roman" w:cs="Times New Roman"/>
          <w:sz w:val="24"/>
          <w:szCs w:val="24"/>
        </w:rPr>
        <w:t xml:space="preserve">Please provide a detailed narrative of the work completed during this reporting period. </w:t>
      </w:r>
      <w:proofErr w:type="gramStart"/>
      <w:r w:rsidRPr="001E194D">
        <w:rPr>
          <w:rFonts w:ascii="Times New Roman" w:hAnsi="Times New Roman" w:cs="Times New Roman"/>
          <w:sz w:val="24"/>
          <w:szCs w:val="24"/>
        </w:rPr>
        <w:t>Address the following</w:t>
      </w:r>
      <w:proofErr w:type="gramEnd"/>
      <w:r w:rsidRPr="001E194D">
        <w:rPr>
          <w:rFonts w:ascii="Times New Roman" w:hAnsi="Times New Roman" w:cs="Times New Roman"/>
          <w:sz w:val="24"/>
          <w:szCs w:val="24"/>
        </w:rPr>
        <w:t>:</w:t>
      </w:r>
    </w:p>
    <w:p w14:paraId="6B371374" w14:textId="77777777" w:rsidR="001E194D" w:rsidRDefault="001E194D" w:rsidP="001E194D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E194D">
        <w:rPr>
          <w:rFonts w:ascii="Times New Roman" w:hAnsi="Times New Roman" w:cs="Times New Roman"/>
          <w:b/>
          <w:bCs/>
          <w:sz w:val="24"/>
          <w:szCs w:val="24"/>
        </w:rPr>
        <w:t>Progress Updates</w:t>
      </w:r>
      <w:r w:rsidRPr="001E194D">
        <w:rPr>
          <w:rFonts w:ascii="Times New Roman" w:hAnsi="Times New Roman" w:cs="Times New Roman"/>
          <w:sz w:val="24"/>
          <w:szCs w:val="24"/>
        </w:rPr>
        <w:t>: Describe the status of each activity under the Scope of Work (SOW).</w:t>
      </w:r>
    </w:p>
    <w:p w14:paraId="2756DE99" w14:textId="77777777" w:rsidR="0082496D" w:rsidRDefault="0082496D" w:rsidP="0082496D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3AF24B4B" w14:textId="77777777" w:rsidR="001E194D" w:rsidRDefault="001E194D" w:rsidP="001E194D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E194D">
        <w:rPr>
          <w:rFonts w:ascii="Times New Roman" w:hAnsi="Times New Roman" w:cs="Times New Roman"/>
          <w:b/>
          <w:bCs/>
          <w:sz w:val="24"/>
          <w:szCs w:val="24"/>
        </w:rPr>
        <w:t>Timeline Adjustments</w:t>
      </w:r>
      <w:r w:rsidRPr="001E194D">
        <w:rPr>
          <w:rFonts w:ascii="Times New Roman" w:hAnsi="Times New Roman" w:cs="Times New Roman"/>
          <w:sz w:val="24"/>
          <w:szCs w:val="24"/>
        </w:rPr>
        <w:t>: Are there any changes to the project timeline? If so, explain the reasons and the revised dates.</w:t>
      </w:r>
    </w:p>
    <w:p w14:paraId="322C4E3A" w14:textId="00768B29" w:rsidR="006B3821" w:rsidRPr="006B3821" w:rsidRDefault="006B3821" w:rsidP="0082496D">
      <w:pPr>
        <w:ind w:left="1440"/>
        <w:rPr>
          <w:rFonts w:ascii="Times New Roman" w:hAnsi="Times New Roman" w:cs="Times New Roman"/>
          <w:sz w:val="24"/>
          <w:szCs w:val="24"/>
        </w:rPr>
      </w:pPr>
    </w:p>
    <w:p w14:paraId="7C3F435A" w14:textId="77777777" w:rsidR="001E194D" w:rsidRDefault="001E194D" w:rsidP="001E194D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E194D">
        <w:rPr>
          <w:rFonts w:ascii="Times New Roman" w:hAnsi="Times New Roman" w:cs="Times New Roman"/>
          <w:b/>
          <w:bCs/>
          <w:sz w:val="24"/>
          <w:szCs w:val="24"/>
        </w:rPr>
        <w:t>Budget Variations</w:t>
      </w:r>
      <w:r w:rsidRPr="001E194D">
        <w:rPr>
          <w:rFonts w:ascii="Times New Roman" w:hAnsi="Times New Roman" w:cs="Times New Roman"/>
          <w:sz w:val="24"/>
          <w:szCs w:val="24"/>
        </w:rPr>
        <w:t>: Has there been any variation in the project budget? Include explanations for any increases or decreases.</w:t>
      </w:r>
    </w:p>
    <w:p w14:paraId="7440926E" w14:textId="77777777" w:rsidR="001E194D" w:rsidRPr="00783470" w:rsidRDefault="001E194D">
      <w:pPr>
        <w:rPr>
          <w:rFonts w:ascii="Times New Roman" w:hAnsi="Times New Roman" w:cs="Times New Roman"/>
          <w:sz w:val="24"/>
          <w:szCs w:val="24"/>
        </w:rPr>
      </w:pPr>
      <w:r w:rsidRPr="00783470">
        <w:rPr>
          <w:rFonts w:ascii="Times New Roman" w:hAnsi="Times New Roman" w:cs="Times New Roman"/>
          <w:sz w:val="24"/>
          <w:szCs w:val="24"/>
        </w:rPr>
        <w:br w:type="page"/>
      </w:r>
    </w:p>
    <w:p w14:paraId="1DC3F97C" w14:textId="213B1FD2" w:rsidR="001E194D" w:rsidRPr="001E194D" w:rsidRDefault="000B022F" w:rsidP="001E194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pict w14:anchorId="5F1B4A04">
          <v:rect id="_x0000_i1026" style="width:0;height:1.5pt" o:hralign="center" o:hrstd="t" o:hr="t" fillcolor="#a0a0a0" stroked="f"/>
        </w:pict>
      </w:r>
    </w:p>
    <w:p w14:paraId="0246C758" w14:textId="77777777" w:rsidR="001E194D" w:rsidRPr="001E194D" w:rsidRDefault="001E194D" w:rsidP="001E194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E194D">
        <w:rPr>
          <w:rFonts w:ascii="Times New Roman" w:hAnsi="Times New Roman" w:cs="Times New Roman"/>
          <w:b/>
          <w:bCs/>
          <w:sz w:val="24"/>
          <w:szCs w:val="24"/>
        </w:rPr>
        <w:t>2. Compliance</w:t>
      </w:r>
    </w:p>
    <w:p w14:paraId="705A1E68" w14:textId="77777777" w:rsidR="001E194D" w:rsidRPr="001E194D" w:rsidRDefault="001E194D" w:rsidP="001E194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E194D">
        <w:rPr>
          <w:rFonts w:ascii="Times New Roman" w:hAnsi="Times New Roman" w:cs="Times New Roman"/>
          <w:b/>
          <w:bCs/>
          <w:sz w:val="24"/>
          <w:szCs w:val="24"/>
        </w:rPr>
        <w:t xml:space="preserve">Davis-Bacon Act and </w:t>
      </w:r>
      <w:proofErr w:type="spellStart"/>
      <w:r w:rsidRPr="001E194D">
        <w:rPr>
          <w:rFonts w:ascii="Times New Roman" w:hAnsi="Times New Roman" w:cs="Times New Roman"/>
          <w:b/>
          <w:bCs/>
          <w:sz w:val="24"/>
          <w:szCs w:val="24"/>
        </w:rPr>
        <w:t>LCPTracker</w:t>
      </w:r>
      <w:proofErr w:type="spellEnd"/>
    </w:p>
    <w:p w14:paraId="4C4D78C3" w14:textId="77777777" w:rsidR="001E194D" w:rsidRPr="001E194D" w:rsidRDefault="001E194D" w:rsidP="00783470">
      <w:pPr>
        <w:rPr>
          <w:rFonts w:ascii="Times New Roman" w:hAnsi="Times New Roman" w:cs="Times New Roman"/>
          <w:sz w:val="24"/>
          <w:szCs w:val="24"/>
        </w:rPr>
      </w:pPr>
      <w:r w:rsidRPr="001E194D">
        <w:rPr>
          <w:rFonts w:ascii="Times New Roman" w:hAnsi="Times New Roman" w:cs="Times New Roman"/>
          <w:sz w:val="24"/>
          <w:szCs w:val="24"/>
        </w:rPr>
        <w:t>For compliance with the Davis-Bacon Act, provide dates when each task was completed. If any task is pending, include the estimated completion date.</w:t>
      </w:r>
    </w:p>
    <w:tbl>
      <w:tblPr>
        <w:tblW w:w="1008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94"/>
        <w:gridCol w:w="1836"/>
        <w:gridCol w:w="4950"/>
      </w:tblGrid>
      <w:tr w:rsidR="001E194D" w:rsidRPr="001E194D" w14:paraId="10C53D05" w14:textId="77777777" w:rsidTr="001E194D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31EC0DB" w14:textId="77777777" w:rsidR="001E194D" w:rsidRPr="001E194D" w:rsidRDefault="001E194D" w:rsidP="001E194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19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Task</w:t>
            </w:r>
          </w:p>
        </w:tc>
        <w:tc>
          <w:tcPr>
            <w:tcW w:w="1806" w:type="dxa"/>
            <w:vAlign w:val="center"/>
            <w:hideMark/>
          </w:tcPr>
          <w:p w14:paraId="5DD9809A" w14:textId="77777777" w:rsidR="001E194D" w:rsidRPr="001E194D" w:rsidRDefault="001E194D" w:rsidP="001E194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19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Date Completed</w:t>
            </w:r>
          </w:p>
        </w:tc>
        <w:tc>
          <w:tcPr>
            <w:tcW w:w="4905" w:type="dxa"/>
            <w:vAlign w:val="center"/>
            <w:hideMark/>
          </w:tcPr>
          <w:p w14:paraId="7C277520" w14:textId="6BAC57CC" w:rsidR="001E194D" w:rsidRPr="001E194D" w:rsidRDefault="00374917" w:rsidP="001E194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</w:t>
            </w:r>
            <w:r w:rsidR="001E194D" w:rsidRPr="001E19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Notes</w:t>
            </w:r>
          </w:p>
        </w:tc>
      </w:tr>
      <w:tr w:rsidR="001E194D" w:rsidRPr="001E194D" w14:paraId="214590A9" w14:textId="77777777" w:rsidTr="008538E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C2ADF9" w14:textId="77777777" w:rsidR="001E194D" w:rsidRPr="001E194D" w:rsidRDefault="001E194D" w:rsidP="001E1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194D">
              <w:rPr>
                <w:rFonts w:ascii="Times New Roman" w:hAnsi="Times New Roman" w:cs="Times New Roman"/>
                <w:sz w:val="24"/>
                <w:szCs w:val="24"/>
              </w:rPr>
              <w:t>LCPTracker</w:t>
            </w:r>
            <w:proofErr w:type="spellEnd"/>
            <w:r w:rsidRPr="001E194D">
              <w:rPr>
                <w:rFonts w:ascii="Times New Roman" w:hAnsi="Times New Roman" w:cs="Times New Roman"/>
                <w:sz w:val="24"/>
                <w:szCs w:val="24"/>
              </w:rPr>
              <w:t xml:space="preserve"> Training - Subrecipient</w:t>
            </w:r>
          </w:p>
        </w:tc>
        <w:tc>
          <w:tcPr>
            <w:tcW w:w="1806" w:type="dxa"/>
            <w:vAlign w:val="center"/>
            <w:hideMark/>
          </w:tcPr>
          <w:p w14:paraId="3C991C66" w14:textId="65FEA9B5" w:rsidR="001E194D" w:rsidRPr="001E194D" w:rsidRDefault="001E194D" w:rsidP="001E19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5" w:type="dxa"/>
            <w:vAlign w:val="center"/>
          </w:tcPr>
          <w:p w14:paraId="58E3411B" w14:textId="12452598" w:rsidR="001E194D" w:rsidRPr="001E194D" w:rsidRDefault="001E194D" w:rsidP="001E19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194D" w:rsidRPr="001E194D" w14:paraId="50E21439" w14:textId="77777777" w:rsidTr="001E194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CB73CC" w14:textId="77777777" w:rsidR="001E194D" w:rsidRPr="001E194D" w:rsidRDefault="001E194D" w:rsidP="001E1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194D">
              <w:rPr>
                <w:rFonts w:ascii="Times New Roman" w:hAnsi="Times New Roman" w:cs="Times New Roman"/>
                <w:sz w:val="24"/>
                <w:szCs w:val="24"/>
              </w:rPr>
              <w:t>LCPTracker</w:t>
            </w:r>
            <w:proofErr w:type="spellEnd"/>
            <w:r w:rsidRPr="001E194D">
              <w:rPr>
                <w:rFonts w:ascii="Times New Roman" w:hAnsi="Times New Roman" w:cs="Times New Roman"/>
                <w:sz w:val="24"/>
                <w:szCs w:val="24"/>
              </w:rPr>
              <w:t xml:space="preserve"> Training - Contractor</w:t>
            </w:r>
          </w:p>
        </w:tc>
        <w:tc>
          <w:tcPr>
            <w:tcW w:w="1806" w:type="dxa"/>
            <w:vAlign w:val="center"/>
            <w:hideMark/>
          </w:tcPr>
          <w:p w14:paraId="0C2608C4" w14:textId="2633D85F" w:rsidR="001E194D" w:rsidRPr="001E194D" w:rsidRDefault="001E194D" w:rsidP="001E19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5" w:type="dxa"/>
            <w:vAlign w:val="center"/>
            <w:hideMark/>
          </w:tcPr>
          <w:p w14:paraId="2A2B0EC3" w14:textId="1AF40F81" w:rsidR="001E194D" w:rsidRPr="001E194D" w:rsidRDefault="001E194D" w:rsidP="001E19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F3869E9" w14:textId="11949CE9" w:rsidR="00D13728" w:rsidRDefault="00D13728" w:rsidP="00783470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Apprentices:</w:t>
      </w:r>
    </w:p>
    <w:p w14:paraId="31C2F2D5" w14:textId="2E0EEF31" w:rsidR="00D13728" w:rsidRDefault="006B718B" w:rsidP="007834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D13728">
        <w:rPr>
          <w:rFonts w:ascii="Times New Roman" w:hAnsi="Times New Roman" w:cs="Times New Roman"/>
          <w:sz w:val="24"/>
          <w:szCs w:val="24"/>
        </w:rPr>
        <w:t xml:space="preserve">ote if you or your contractors plan to use apprentices on the project. If so, please describe any research done or information gathered towards ensuring the apprentices </w:t>
      </w:r>
      <w:proofErr w:type="gramStart"/>
      <w:r w:rsidR="00D13728">
        <w:rPr>
          <w:rFonts w:ascii="Times New Roman" w:hAnsi="Times New Roman" w:cs="Times New Roman"/>
          <w:sz w:val="24"/>
          <w:szCs w:val="24"/>
        </w:rPr>
        <w:t>are in compliance with</w:t>
      </w:r>
      <w:proofErr w:type="gramEnd"/>
      <w:r w:rsidR="00D13728">
        <w:rPr>
          <w:rFonts w:ascii="Times New Roman" w:hAnsi="Times New Roman" w:cs="Times New Roman"/>
          <w:sz w:val="24"/>
          <w:szCs w:val="24"/>
        </w:rPr>
        <w:t xml:space="preserve"> Davis-Bacon.</w:t>
      </w:r>
    </w:p>
    <w:p w14:paraId="40ADE9A2" w14:textId="2C2AFD71" w:rsidR="008538E3" w:rsidRDefault="008538E3" w:rsidP="00783470">
      <w:pPr>
        <w:rPr>
          <w:rFonts w:ascii="Times New Roman" w:hAnsi="Times New Roman" w:cs="Times New Roman"/>
          <w:sz w:val="24"/>
          <w:szCs w:val="24"/>
        </w:rPr>
      </w:pPr>
    </w:p>
    <w:p w14:paraId="7F7A298F" w14:textId="7243E55C" w:rsidR="00783470" w:rsidRDefault="001E194D" w:rsidP="00783470">
      <w:pPr>
        <w:rPr>
          <w:rFonts w:ascii="Times New Roman" w:hAnsi="Times New Roman" w:cs="Times New Roman"/>
          <w:sz w:val="24"/>
          <w:szCs w:val="24"/>
        </w:rPr>
      </w:pPr>
      <w:r w:rsidRPr="001E194D">
        <w:rPr>
          <w:rFonts w:ascii="Times New Roman" w:hAnsi="Times New Roman" w:cs="Times New Roman"/>
          <w:b/>
          <w:bCs/>
          <w:sz w:val="24"/>
          <w:szCs w:val="24"/>
        </w:rPr>
        <w:t>Additional Notes on Davis-Bacon Compliance</w:t>
      </w:r>
      <w:r w:rsidRPr="001E194D">
        <w:rPr>
          <w:rFonts w:ascii="Times New Roman" w:hAnsi="Times New Roman" w:cs="Times New Roman"/>
          <w:sz w:val="24"/>
          <w:szCs w:val="24"/>
        </w:rPr>
        <w:t>:</w:t>
      </w:r>
    </w:p>
    <w:p w14:paraId="315B1CDF" w14:textId="77777777" w:rsidR="001E194D" w:rsidRPr="00783470" w:rsidRDefault="001E194D" w:rsidP="001E194D">
      <w:pPr>
        <w:rPr>
          <w:rFonts w:ascii="Times New Roman" w:hAnsi="Times New Roman" w:cs="Times New Roman"/>
          <w:sz w:val="24"/>
          <w:szCs w:val="24"/>
        </w:rPr>
      </w:pPr>
    </w:p>
    <w:p w14:paraId="3F9FC002" w14:textId="77777777" w:rsidR="001E194D" w:rsidRPr="00783470" w:rsidRDefault="001E194D" w:rsidP="001E194D">
      <w:pPr>
        <w:rPr>
          <w:rFonts w:ascii="Times New Roman" w:hAnsi="Times New Roman" w:cs="Times New Roman"/>
          <w:sz w:val="24"/>
          <w:szCs w:val="24"/>
        </w:rPr>
      </w:pPr>
    </w:p>
    <w:p w14:paraId="071461DA" w14:textId="77777777" w:rsidR="001E194D" w:rsidRPr="00783470" w:rsidRDefault="001E194D" w:rsidP="001E194D">
      <w:pPr>
        <w:rPr>
          <w:rFonts w:ascii="Times New Roman" w:hAnsi="Times New Roman" w:cs="Times New Roman"/>
          <w:sz w:val="24"/>
          <w:szCs w:val="24"/>
        </w:rPr>
      </w:pPr>
    </w:p>
    <w:p w14:paraId="3174D8AC" w14:textId="77777777" w:rsidR="001E194D" w:rsidRPr="00783470" w:rsidRDefault="001E194D" w:rsidP="001E194D">
      <w:pPr>
        <w:rPr>
          <w:rFonts w:ascii="Times New Roman" w:hAnsi="Times New Roman" w:cs="Times New Roman"/>
          <w:sz w:val="24"/>
          <w:szCs w:val="24"/>
        </w:rPr>
      </w:pPr>
    </w:p>
    <w:p w14:paraId="73D7BCAB" w14:textId="77777777" w:rsidR="001E194D" w:rsidRPr="00783470" w:rsidRDefault="001E194D" w:rsidP="001E194D">
      <w:pPr>
        <w:rPr>
          <w:rFonts w:ascii="Times New Roman" w:hAnsi="Times New Roman" w:cs="Times New Roman"/>
          <w:sz w:val="24"/>
          <w:szCs w:val="24"/>
        </w:rPr>
      </w:pPr>
    </w:p>
    <w:p w14:paraId="5422AAE6" w14:textId="77777777" w:rsidR="001E194D" w:rsidRPr="001E194D" w:rsidRDefault="001E194D" w:rsidP="001E194D">
      <w:pPr>
        <w:rPr>
          <w:rFonts w:ascii="Times New Roman" w:hAnsi="Times New Roman" w:cs="Times New Roman"/>
          <w:sz w:val="24"/>
          <w:szCs w:val="24"/>
        </w:rPr>
      </w:pPr>
    </w:p>
    <w:p w14:paraId="45686FA5" w14:textId="77777777" w:rsidR="001E194D" w:rsidRPr="001E194D" w:rsidRDefault="000B022F" w:rsidP="001E194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34F3657A">
          <v:rect id="_x0000_i1027" style="width:0;height:1.5pt" o:hralign="center" o:hrstd="t" o:hr="t" fillcolor="#a0a0a0" stroked="f"/>
        </w:pict>
      </w:r>
    </w:p>
    <w:p w14:paraId="528FDB17" w14:textId="6872ADF5" w:rsidR="001E194D" w:rsidRPr="001E194D" w:rsidRDefault="001E194D" w:rsidP="001E194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E194D">
        <w:rPr>
          <w:rFonts w:ascii="Times New Roman" w:hAnsi="Times New Roman" w:cs="Times New Roman"/>
          <w:b/>
          <w:bCs/>
          <w:sz w:val="24"/>
          <w:szCs w:val="24"/>
        </w:rPr>
        <w:t>BABA (Build America, Buy America Act)</w:t>
      </w:r>
    </w:p>
    <w:p w14:paraId="73D4EC80" w14:textId="77777777" w:rsidR="001E194D" w:rsidRPr="001E194D" w:rsidRDefault="001E194D" w:rsidP="001E194D">
      <w:pPr>
        <w:rPr>
          <w:rFonts w:ascii="Times New Roman" w:hAnsi="Times New Roman" w:cs="Times New Roman"/>
          <w:sz w:val="24"/>
          <w:szCs w:val="24"/>
        </w:rPr>
      </w:pPr>
      <w:r w:rsidRPr="001E194D">
        <w:rPr>
          <w:rFonts w:ascii="Times New Roman" w:hAnsi="Times New Roman" w:cs="Times New Roman"/>
          <w:sz w:val="24"/>
          <w:szCs w:val="24"/>
        </w:rPr>
        <w:t>Provide an update on the progress of compliance with BABA requirements for this reporting period. Include any challenges encountered or anticipated.</w:t>
      </w:r>
    </w:p>
    <w:p w14:paraId="7E3CB929" w14:textId="3BFECEC2" w:rsidR="001E194D" w:rsidRPr="00CF31ED" w:rsidRDefault="001E194D" w:rsidP="00CF31ED">
      <w:pPr>
        <w:rPr>
          <w:rFonts w:ascii="Times New Roman" w:hAnsi="Times New Roman" w:cs="Times New Roman"/>
          <w:sz w:val="24"/>
          <w:szCs w:val="24"/>
        </w:rPr>
      </w:pPr>
      <w:r w:rsidRPr="00CF31ED">
        <w:rPr>
          <w:rFonts w:ascii="Times New Roman" w:hAnsi="Times New Roman" w:cs="Times New Roman"/>
          <w:sz w:val="24"/>
          <w:szCs w:val="24"/>
        </w:rPr>
        <w:br w:type="page"/>
      </w:r>
    </w:p>
    <w:p w14:paraId="4A81E0F6" w14:textId="510314AB" w:rsidR="001E194D" w:rsidRPr="001E194D" w:rsidRDefault="000B022F" w:rsidP="001E194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pict w14:anchorId="7888D3FB">
          <v:rect id="_x0000_i1028" style="width:0;height:1.5pt" o:hralign="center" o:hrstd="t" o:hr="t" fillcolor="#a0a0a0" stroked="f"/>
        </w:pict>
      </w:r>
    </w:p>
    <w:p w14:paraId="73A01DF2" w14:textId="388FA1AD" w:rsidR="001E194D" w:rsidRPr="001E194D" w:rsidRDefault="001E194D" w:rsidP="001E194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E194D">
        <w:rPr>
          <w:rFonts w:ascii="Times New Roman" w:hAnsi="Times New Roman" w:cs="Times New Roman"/>
          <w:b/>
          <w:bCs/>
          <w:sz w:val="24"/>
          <w:szCs w:val="24"/>
        </w:rPr>
        <w:t>Procurement</w:t>
      </w:r>
    </w:p>
    <w:p w14:paraId="60A9D249" w14:textId="72D8075F" w:rsidR="001E194D" w:rsidRPr="001E194D" w:rsidRDefault="00783470" w:rsidP="001E194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1E194D" w:rsidRPr="001E194D">
        <w:rPr>
          <w:rFonts w:ascii="Times New Roman" w:hAnsi="Times New Roman" w:cs="Times New Roman"/>
          <w:sz w:val="24"/>
          <w:szCs w:val="24"/>
        </w:rPr>
        <w:t>rovide the following details if applicable:</w:t>
      </w:r>
    </w:p>
    <w:p w14:paraId="53D29312" w14:textId="3B97A801" w:rsidR="001052BD" w:rsidRDefault="001E194D" w:rsidP="0082496D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1E194D">
        <w:rPr>
          <w:rFonts w:ascii="Times New Roman" w:hAnsi="Times New Roman" w:cs="Times New Roman"/>
          <w:b/>
          <w:bCs/>
          <w:sz w:val="24"/>
          <w:szCs w:val="24"/>
        </w:rPr>
        <w:t>Solicitation Bid Outcome</w:t>
      </w:r>
      <w:r w:rsidRPr="001E194D">
        <w:rPr>
          <w:rFonts w:ascii="Times New Roman" w:hAnsi="Times New Roman" w:cs="Times New Roman"/>
          <w:sz w:val="24"/>
          <w:szCs w:val="24"/>
        </w:rPr>
        <w:t>: Fill out the table below with relevant information. If a formal solicitation was not issued, please provide a justification and reference applicable federal or state regulations.</w:t>
      </w:r>
      <w:r w:rsidR="0037491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64CD0A" w14:textId="77777777" w:rsidR="00374917" w:rsidRDefault="00374917" w:rsidP="00374917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41684DD8" w14:textId="77777777" w:rsidR="0082496D" w:rsidRPr="0082496D" w:rsidRDefault="0082496D" w:rsidP="0082496D">
      <w:pPr>
        <w:ind w:left="72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3"/>
        <w:gridCol w:w="1913"/>
        <w:gridCol w:w="2048"/>
        <w:gridCol w:w="3236"/>
      </w:tblGrid>
      <w:tr w:rsidR="001E194D" w:rsidRPr="001E194D" w14:paraId="2D1D4521" w14:textId="77777777" w:rsidTr="00C15DF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FF249E2" w14:textId="77777777" w:rsidR="001E194D" w:rsidRPr="001E194D" w:rsidRDefault="001E194D" w:rsidP="001E194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19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Date Solicitation Bid Issued</w:t>
            </w:r>
          </w:p>
        </w:tc>
        <w:tc>
          <w:tcPr>
            <w:tcW w:w="0" w:type="auto"/>
            <w:vAlign w:val="center"/>
            <w:hideMark/>
          </w:tcPr>
          <w:p w14:paraId="3D094B54" w14:textId="77777777" w:rsidR="001E194D" w:rsidRPr="001E194D" w:rsidRDefault="001E194D" w:rsidP="001E194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19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Number of Bids Received</w:t>
            </w:r>
          </w:p>
        </w:tc>
        <w:tc>
          <w:tcPr>
            <w:tcW w:w="0" w:type="auto"/>
            <w:hideMark/>
          </w:tcPr>
          <w:p w14:paraId="0A0BE6AD" w14:textId="3BB4BBE0" w:rsidR="00C15DFB" w:rsidRDefault="001E194D" w:rsidP="00C15DFB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19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Contractor's Name</w:t>
            </w:r>
          </w:p>
          <w:p w14:paraId="289BA278" w14:textId="7C34A0DB" w:rsidR="001E194D" w:rsidRPr="001E194D" w:rsidRDefault="001E194D" w:rsidP="00C15DFB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19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(if selected)</w:t>
            </w:r>
          </w:p>
        </w:tc>
        <w:tc>
          <w:tcPr>
            <w:tcW w:w="0" w:type="auto"/>
            <w:vAlign w:val="center"/>
            <w:hideMark/>
          </w:tcPr>
          <w:p w14:paraId="75B49DF9" w14:textId="77777777" w:rsidR="001E194D" w:rsidRPr="001E194D" w:rsidRDefault="001E194D" w:rsidP="001E194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19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Justification for No Solicitation (if applicable)</w:t>
            </w:r>
          </w:p>
        </w:tc>
      </w:tr>
      <w:tr w:rsidR="001E194D" w:rsidRPr="001E194D" w14:paraId="126B4D78" w14:textId="77777777" w:rsidTr="001E194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F1DD93" w14:textId="77777777" w:rsidR="001E194D" w:rsidRPr="001E194D" w:rsidRDefault="001E194D" w:rsidP="001E1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94D">
              <w:rPr>
                <w:rFonts w:ascii="Times New Roman" w:hAnsi="Times New Roman" w:cs="Times New Roman"/>
                <w:sz w:val="24"/>
                <w:szCs w:val="24"/>
              </w:rPr>
              <w:t>[Enter Date]</w:t>
            </w:r>
          </w:p>
        </w:tc>
        <w:tc>
          <w:tcPr>
            <w:tcW w:w="0" w:type="auto"/>
            <w:vAlign w:val="center"/>
            <w:hideMark/>
          </w:tcPr>
          <w:p w14:paraId="17CE4166" w14:textId="77777777" w:rsidR="001E194D" w:rsidRPr="001E194D" w:rsidRDefault="001E194D" w:rsidP="001E1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94D">
              <w:rPr>
                <w:rFonts w:ascii="Times New Roman" w:hAnsi="Times New Roman" w:cs="Times New Roman"/>
                <w:sz w:val="24"/>
                <w:szCs w:val="24"/>
              </w:rPr>
              <w:t>[Enter Number]</w:t>
            </w:r>
          </w:p>
        </w:tc>
        <w:tc>
          <w:tcPr>
            <w:tcW w:w="0" w:type="auto"/>
            <w:vAlign w:val="center"/>
            <w:hideMark/>
          </w:tcPr>
          <w:p w14:paraId="5EAF963B" w14:textId="77777777" w:rsidR="001E194D" w:rsidRPr="001E194D" w:rsidRDefault="001E194D" w:rsidP="001E1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94D">
              <w:rPr>
                <w:rFonts w:ascii="Times New Roman" w:hAnsi="Times New Roman" w:cs="Times New Roman"/>
                <w:sz w:val="24"/>
                <w:szCs w:val="24"/>
              </w:rPr>
              <w:t>[Enter Contractor's Name]</w:t>
            </w:r>
          </w:p>
        </w:tc>
        <w:tc>
          <w:tcPr>
            <w:tcW w:w="0" w:type="auto"/>
            <w:vAlign w:val="center"/>
            <w:hideMark/>
          </w:tcPr>
          <w:p w14:paraId="11234DC6" w14:textId="77777777" w:rsidR="001E194D" w:rsidRPr="001E194D" w:rsidRDefault="001E194D" w:rsidP="001E1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94D">
              <w:rPr>
                <w:rFonts w:ascii="Times New Roman" w:hAnsi="Times New Roman" w:cs="Times New Roman"/>
                <w:sz w:val="24"/>
                <w:szCs w:val="24"/>
              </w:rPr>
              <w:t>[Enter Justification]</w:t>
            </w:r>
          </w:p>
        </w:tc>
      </w:tr>
    </w:tbl>
    <w:p w14:paraId="3987B256" w14:textId="77777777" w:rsidR="001E194D" w:rsidRPr="00783470" w:rsidRDefault="001E194D" w:rsidP="001E194D">
      <w:pPr>
        <w:rPr>
          <w:rFonts w:ascii="Times New Roman" w:hAnsi="Times New Roman" w:cs="Times New Roman"/>
          <w:sz w:val="24"/>
          <w:szCs w:val="24"/>
        </w:rPr>
      </w:pPr>
      <w:r w:rsidRPr="001E194D">
        <w:rPr>
          <w:rFonts w:ascii="Times New Roman" w:hAnsi="Times New Roman" w:cs="Times New Roman"/>
          <w:b/>
          <w:bCs/>
          <w:sz w:val="24"/>
          <w:szCs w:val="24"/>
        </w:rPr>
        <w:t>Citations</w:t>
      </w:r>
      <w:r w:rsidRPr="001E194D">
        <w:rPr>
          <w:rFonts w:ascii="Times New Roman" w:hAnsi="Times New Roman" w:cs="Times New Roman"/>
          <w:sz w:val="24"/>
          <w:szCs w:val="24"/>
        </w:rPr>
        <w:t>: Please include relevant citations of federal or state regulations that support your actions, if applicable.</w:t>
      </w:r>
    </w:p>
    <w:p w14:paraId="42B3D82B" w14:textId="77777777" w:rsidR="001E194D" w:rsidRPr="00783470" w:rsidRDefault="001E194D" w:rsidP="001E194D">
      <w:pPr>
        <w:rPr>
          <w:rFonts w:ascii="Times New Roman" w:hAnsi="Times New Roman" w:cs="Times New Roman"/>
          <w:sz w:val="24"/>
          <w:szCs w:val="24"/>
        </w:rPr>
      </w:pPr>
    </w:p>
    <w:p w14:paraId="1E733A93" w14:textId="77777777" w:rsidR="001E194D" w:rsidRPr="00783470" w:rsidRDefault="001E194D" w:rsidP="001E194D">
      <w:pPr>
        <w:rPr>
          <w:rFonts w:ascii="Times New Roman" w:hAnsi="Times New Roman" w:cs="Times New Roman"/>
          <w:sz w:val="24"/>
          <w:szCs w:val="24"/>
        </w:rPr>
      </w:pPr>
    </w:p>
    <w:p w14:paraId="5E456A53" w14:textId="77777777" w:rsidR="001E194D" w:rsidRPr="00783470" w:rsidRDefault="001E194D" w:rsidP="001E194D">
      <w:pPr>
        <w:rPr>
          <w:rFonts w:ascii="Times New Roman" w:hAnsi="Times New Roman" w:cs="Times New Roman"/>
          <w:sz w:val="24"/>
          <w:szCs w:val="24"/>
        </w:rPr>
      </w:pPr>
    </w:p>
    <w:p w14:paraId="0E621C4B" w14:textId="77777777" w:rsidR="001E194D" w:rsidRPr="001E194D" w:rsidRDefault="001E194D" w:rsidP="001E194D">
      <w:pPr>
        <w:rPr>
          <w:rFonts w:ascii="Times New Roman" w:hAnsi="Times New Roman" w:cs="Times New Roman"/>
          <w:sz w:val="24"/>
          <w:szCs w:val="24"/>
        </w:rPr>
      </w:pPr>
    </w:p>
    <w:p w14:paraId="25D15A7F" w14:textId="77777777" w:rsidR="001E194D" w:rsidRPr="001E194D" w:rsidRDefault="000B022F" w:rsidP="001E194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34393C25">
          <v:rect id="_x0000_i1029" style="width:0;height:1.5pt" o:hralign="center" o:hrstd="t" o:hr="t" fillcolor="#a0a0a0" stroked="f"/>
        </w:pict>
      </w:r>
    </w:p>
    <w:p w14:paraId="6B897806" w14:textId="7701491E" w:rsidR="001E194D" w:rsidRPr="001E194D" w:rsidRDefault="001E194D" w:rsidP="001E194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83470">
        <w:rPr>
          <w:rFonts w:ascii="Times New Roman" w:hAnsi="Times New Roman" w:cs="Times New Roman"/>
          <w:b/>
          <w:bCs/>
          <w:sz w:val="24"/>
          <w:szCs w:val="24"/>
        </w:rPr>
        <w:t>Equipment</w:t>
      </w:r>
    </w:p>
    <w:p w14:paraId="13CE7FBC" w14:textId="77777777" w:rsidR="001E194D" w:rsidRPr="001E194D" w:rsidRDefault="001E194D" w:rsidP="001E194D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1E194D">
        <w:rPr>
          <w:rFonts w:ascii="Times New Roman" w:hAnsi="Times New Roman" w:cs="Times New Roman"/>
          <w:sz w:val="24"/>
          <w:szCs w:val="24"/>
        </w:rPr>
        <w:t>List</w:t>
      </w:r>
      <w:proofErr w:type="gramEnd"/>
      <w:r w:rsidRPr="001E194D">
        <w:rPr>
          <w:rFonts w:ascii="Times New Roman" w:hAnsi="Times New Roman" w:cs="Times New Roman"/>
          <w:sz w:val="24"/>
          <w:szCs w:val="24"/>
        </w:rPr>
        <w:t xml:space="preserve"> any equipment purchases or planned purchases amounting to $5,000 or more. Provide relevant details below.</w:t>
      </w:r>
    </w:p>
    <w:tbl>
      <w:tblPr>
        <w:tblpPr w:leftFromText="180" w:rightFromText="180" w:vertAnchor="text" w:tblpY="1"/>
        <w:tblOverlap w:val="never"/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50"/>
        <w:gridCol w:w="1800"/>
        <w:gridCol w:w="3510"/>
      </w:tblGrid>
      <w:tr w:rsidR="001E194D" w:rsidRPr="001E194D" w14:paraId="089E5F8E" w14:textId="77777777" w:rsidTr="00EE4E1A">
        <w:trPr>
          <w:tblHeader/>
          <w:tblCellSpacing w:w="15" w:type="dxa"/>
        </w:trPr>
        <w:tc>
          <w:tcPr>
            <w:tcW w:w="4005" w:type="dxa"/>
            <w:vAlign w:val="center"/>
            <w:hideMark/>
          </w:tcPr>
          <w:p w14:paraId="74070505" w14:textId="77777777" w:rsidR="001E194D" w:rsidRPr="001E194D" w:rsidRDefault="001E194D" w:rsidP="00EE4E1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19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Equipment Description</w:t>
            </w:r>
          </w:p>
        </w:tc>
        <w:tc>
          <w:tcPr>
            <w:tcW w:w="1770" w:type="dxa"/>
            <w:vAlign w:val="center"/>
            <w:hideMark/>
          </w:tcPr>
          <w:p w14:paraId="4C5873B9" w14:textId="77777777" w:rsidR="001E194D" w:rsidRPr="001E194D" w:rsidRDefault="001E194D" w:rsidP="00EE4E1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19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Dollar Amount</w:t>
            </w:r>
          </w:p>
        </w:tc>
        <w:tc>
          <w:tcPr>
            <w:tcW w:w="3465" w:type="dxa"/>
            <w:vAlign w:val="center"/>
            <w:hideMark/>
          </w:tcPr>
          <w:p w14:paraId="785C510D" w14:textId="77777777" w:rsidR="001E194D" w:rsidRPr="001E194D" w:rsidRDefault="001E194D" w:rsidP="00EE4E1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19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Date of Purchase</w:t>
            </w:r>
          </w:p>
        </w:tc>
      </w:tr>
      <w:tr w:rsidR="001E194D" w:rsidRPr="001E194D" w14:paraId="73CD65BE" w14:textId="77777777" w:rsidTr="0082496D">
        <w:trPr>
          <w:tblCellSpacing w:w="15" w:type="dxa"/>
        </w:trPr>
        <w:tc>
          <w:tcPr>
            <w:tcW w:w="4005" w:type="dxa"/>
            <w:vAlign w:val="center"/>
            <w:hideMark/>
          </w:tcPr>
          <w:p w14:paraId="3EC47991" w14:textId="4AA65871" w:rsidR="001E194D" w:rsidRPr="001E194D" w:rsidRDefault="001E194D" w:rsidP="00EE4E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vAlign w:val="center"/>
          </w:tcPr>
          <w:p w14:paraId="1278853F" w14:textId="4D596443" w:rsidR="001E194D" w:rsidRPr="001E194D" w:rsidRDefault="001E194D" w:rsidP="00EE4E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5" w:type="dxa"/>
            <w:vAlign w:val="center"/>
          </w:tcPr>
          <w:p w14:paraId="349C85FF" w14:textId="4BCE888D" w:rsidR="001E194D" w:rsidRPr="001E194D" w:rsidRDefault="001E194D" w:rsidP="00EE4E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5061" w:rsidRPr="001E194D" w14:paraId="1CB75262" w14:textId="77777777" w:rsidTr="00EE4E1A">
        <w:trPr>
          <w:tblCellSpacing w:w="15" w:type="dxa"/>
        </w:trPr>
        <w:tc>
          <w:tcPr>
            <w:tcW w:w="4005" w:type="dxa"/>
            <w:vAlign w:val="center"/>
          </w:tcPr>
          <w:p w14:paraId="5EB3B60D" w14:textId="6A9BBE1D" w:rsidR="00225061" w:rsidRDefault="00225061" w:rsidP="002250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vAlign w:val="center"/>
          </w:tcPr>
          <w:p w14:paraId="2F5BF3DB" w14:textId="2C7CC2B0" w:rsidR="00225061" w:rsidRPr="001E194D" w:rsidRDefault="00225061" w:rsidP="002250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5" w:type="dxa"/>
            <w:vAlign w:val="center"/>
          </w:tcPr>
          <w:p w14:paraId="75A6D7F2" w14:textId="79682C69" w:rsidR="00225061" w:rsidRPr="001E194D" w:rsidRDefault="00225061" w:rsidP="002250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70F3" w:rsidRPr="001E194D" w14:paraId="118F573A" w14:textId="77777777" w:rsidTr="0082496D">
        <w:trPr>
          <w:tblCellSpacing w:w="15" w:type="dxa"/>
        </w:trPr>
        <w:tc>
          <w:tcPr>
            <w:tcW w:w="4005" w:type="dxa"/>
            <w:vAlign w:val="center"/>
            <w:hideMark/>
          </w:tcPr>
          <w:p w14:paraId="29C52F9F" w14:textId="73D96148" w:rsidR="007670F3" w:rsidRPr="001E194D" w:rsidRDefault="007670F3" w:rsidP="007670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vAlign w:val="center"/>
          </w:tcPr>
          <w:p w14:paraId="0CC0BB82" w14:textId="1139F48A" w:rsidR="007670F3" w:rsidRPr="001E194D" w:rsidRDefault="007670F3" w:rsidP="007670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5" w:type="dxa"/>
            <w:vAlign w:val="center"/>
          </w:tcPr>
          <w:p w14:paraId="58E62E69" w14:textId="4945AE3B" w:rsidR="007670F3" w:rsidRPr="001E194D" w:rsidRDefault="007670F3" w:rsidP="007670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70F3" w:rsidRPr="001E194D" w14:paraId="010AB6BF" w14:textId="77777777" w:rsidTr="00EE4E1A">
        <w:trPr>
          <w:tblCellSpacing w:w="15" w:type="dxa"/>
        </w:trPr>
        <w:tc>
          <w:tcPr>
            <w:tcW w:w="4005" w:type="dxa"/>
            <w:vAlign w:val="center"/>
          </w:tcPr>
          <w:p w14:paraId="0A18CC1B" w14:textId="757605EF" w:rsidR="007670F3" w:rsidRDefault="007670F3" w:rsidP="007670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vAlign w:val="center"/>
          </w:tcPr>
          <w:p w14:paraId="745ACE9E" w14:textId="45F3077B" w:rsidR="007670F3" w:rsidRDefault="007670F3" w:rsidP="007670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5" w:type="dxa"/>
            <w:vAlign w:val="center"/>
          </w:tcPr>
          <w:p w14:paraId="5AB5870C" w14:textId="77670335" w:rsidR="007670F3" w:rsidRPr="001E194D" w:rsidRDefault="007670F3" w:rsidP="007670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5061" w:rsidRPr="001E194D" w14:paraId="6767C33E" w14:textId="77777777" w:rsidTr="00EE4E1A">
        <w:trPr>
          <w:tblCellSpacing w:w="15" w:type="dxa"/>
        </w:trPr>
        <w:tc>
          <w:tcPr>
            <w:tcW w:w="4005" w:type="dxa"/>
            <w:vAlign w:val="center"/>
          </w:tcPr>
          <w:p w14:paraId="0838FECB" w14:textId="17813B36" w:rsidR="00225061" w:rsidRPr="001E194D" w:rsidRDefault="00225061" w:rsidP="002250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vAlign w:val="center"/>
          </w:tcPr>
          <w:p w14:paraId="0D93550A" w14:textId="77777777" w:rsidR="00225061" w:rsidRPr="001E194D" w:rsidRDefault="00225061" w:rsidP="002250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5" w:type="dxa"/>
            <w:vAlign w:val="center"/>
          </w:tcPr>
          <w:p w14:paraId="68322950" w14:textId="77777777" w:rsidR="00225061" w:rsidRPr="001E194D" w:rsidRDefault="00225061" w:rsidP="002250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DA1F0E7" w14:textId="77777777" w:rsidR="0082496D" w:rsidRDefault="0082496D" w:rsidP="001E194D">
      <w:pPr>
        <w:rPr>
          <w:rFonts w:ascii="Times New Roman" w:hAnsi="Times New Roman" w:cs="Times New Roman"/>
          <w:sz w:val="24"/>
          <w:szCs w:val="24"/>
        </w:rPr>
      </w:pPr>
    </w:p>
    <w:p w14:paraId="75B2F9D3" w14:textId="77777777" w:rsidR="0082496D" w:rsidRDefault="0082496D" w:rsidP="001E194D">
      <w:pPr>
        <w:rPr>
          <w:rFonts w:ascii="Times New Roman" w:hAnsi="Times New Roman" w:cs="Times New Roman"/>
          <w:sz w:val="24"/>
          <w:szCs w:val="24"/>
        </w:rPr>
      </w:pPr>
    </w:p>
    <w:p w14:paraId="1D7D083A" w14:textId="38A38F08" w:rsidR="00EE4E1A" w:rsidRDefault="000B022F" w:rsidP="001E194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076CAA1A">
          <v:rect id="_x0000_i1030" style="width:0;height:1.5pt" o:hralign="center" o:hrstd="t" o:hr="t" fillcolor="#a0a0a0" stroked="f"/>
        </w:pict>
      </w:r>
    </w:p>
    <w:p w14:paraId="28C2348B" w14:textId="77777777" w:rsidR="00EE4E1A" w:rsidRPr="00EE4E1A" w:rsidRDefault="00EE4E1A" w:rsidP="001E194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E4E1A">
        <w:rPr>
          <w:rFonts w:ascii="Times New Roman" w:hAnsi="Times New Roman" w:cs="Times New Roman"/>
          <w:b/>
          <w:bCs/>
          <w:sz w:val="24"/>
          <w:szCs w:val="24"/>
        </w:rPr>
        <w:t>Insurance</w:t>
      </w:r>
    </w:p>
    <w:p w14:paraId="3ECF6301" w14:textId="744A44BB" w:rsidR="00055D3E" w:rsidRDefault="00055D3E" w:rsidP="00055D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Attach a Certificate(s) of Insurance that complies with all requirements in the Subaward Agreement</w:t>
      </w:r>
      <w:r w:rsidR="00C50061">
        <w:rPr>
          <w:rFonts w:ascii="Times New Roman" w:hAnsi="Times New Roman" w:cs="Times New Roman"/>
          <w:sz w:val="24"/>
          <w:szCs w:val="24"/>
        </w:rPr>
        <w:t>. If you have already sent a</w:t>
      </w:r>
      <w:r w:rsidR="003B6B8E">
        <w:rPr>
          <w:rFonts w:ascii="Times New Roman" w:hAnsi="Times New Roman" w:cs="Times New Roman"/>
          <w:sz w:val="24"/>
          <w:szCs w:val="24"/>
        </w:rPr>
        <w:t xml:space="preserve"> complying</w:t>
      </w:r>
      <w:r w:rsidR="00C50061">
        <w:rPr>
          <w:rFonts w:ascii="Times New Roman" w:hAnsi="Times New Roman" w:cs="Times New Roman"/>
          <w:sz w:val="24"/>
          <w:szCs w:val="24"/>
        </w:rPr>
        <w:t xml:space="preserve"> Certificate of Insurance</w:t>
      </w:r>
      <w:r w:rsidR="00B51142">
        <w:rPr>
          <w:rFonts w:ascii="Times New Roman" w:hAnsi="Times New Roman" w:cs="Times New Roman"/>
          <w:sz w:val="24"/>
          <w:szCs w:val="24"/>
        </w:rPr>
        <w:t xml:space="preserve"> to OEMR</w:t>
      </w:r>
      <w:r w:rsidR="00C50061">
        <w:rPr>
          <w:rFonts w:ascii="Times New Roman" w:hAnsi="Times New Roman" w:cs="Times New Roman"/>
          <w:sz w:val="24"/>
          <w:szCs w:val="24"/>
        </w:rPr>
        <w:t>, please note that here.</w:t>
      </w:r>
    </w:p>
    <w:p w14:paraId="150778BE" w14:textId="77777777" w:rsidR="00374917" w:rsidRDefault="00374917" w:rsidP="00055D3E">
      <w:pPr>
        <w:rPr>
          <w:rFonts w:ascii="Times New Roman" w:hAnsi="Times New Roman" w:cs="Times New Roman"/>
          <w:sz w:val="24"/>
          <w:szCs w:val="24"/>
        </w:rPr>
      </w:pPr>
    </w:p>
    <w:p w14:paraId="431200D2" w14:textId="03C88628" w:rsidR="001E194D" w:rsidRPr="00055D3E" w:rsidRDefault="00EE4E1A" w:rsidP="00055D3E">
      <w:pPr>
        <w:rPr>
          <w:rFonts w:ascii="Times New Roman" w:hAnsi="Times New Roman" w:cs="Times New Roman"/>
          <w:sz w:val="24"/>
          <w:szCs w:val="24"/>
        </w:rPr>
      </w:pPr>
      <w:r w:rsidRPr="00055D3E">
        <w:rPr>
          <w:rFonts w:ascii="Times New Roman" w:hAnsi="Times New Roman" w:cs="Times New Roman"/>
          <w:sz w:val="24"/>
          <w:szCs w:val="24"/>
        </w:rPr>
        <w:br w:type="textWrapping" w:clear="all"/>
      </w:r>
      <w:r w:rsidR="000B022F">
        <w:pict w14:anchorId="12C529F1">
          <v:rect id="_x0000_i1031" style="width:0;height:1.5pt" o:hralign="center" o:hrstd="t" o:hr="t" fillcolor="#a0a0a0" stroked="f"/>
        </w:pict>
      </w:r>
    </w:p>
    <w:p w14:paraId="24B64D56" w14:textId="60A3CE57" w:rsidR="001E194D" w:rsidRPr="001E194D" w:rsidRDefault="00111F6E" w:rsidP="001E194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83470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1E194D" w:rsidRPr="001E194D">
        <w:rPr>
          <w:rFonts w:ascii="Times New Roman" w:hAnsi="Times New Roman" w:cs="Times New Roman"/>
          <w:b/>
          <w:bCs/>
          <w:sz w:val="24"/>
          <w:szCs w:val="24"/>
        </w:rPr>
        <w:t>. Supporting Documentation</w:t>
      </w:r>
    </w:p>
    <w:p w14:paraId="00C195F1" w14:textId="4790BDDC" w:rsidR="001E194D" w:rsidRPr="001E194D" w:rsidRDefault="00783470" w:rsidP="001E194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List</w:t>
      </w:r>
      <w:r w:rsidR="001E194D" w:rsidRPr="001E194D">
        <w:rPr>
          <w:rFonts w:ascii="Times New Roman" w:hAnsi="Times New Roman" w:cs="Times New Roman"/>
          <w:sz w:val="24"/>
          <w:szCs w:val="24"/>
        </w:rPr>
        <w:t xml:space="preserve"> any supporting documents that you are submitting with this progress report (e.g., project pictures, invoices, equipment lists, etc.).</w:t>
      </w:r>
    </w:p>
    <w:p w14:paraId="601BD08E" w14:textId="77777777" w:rsidR="001E194D" w:rsidRPr="00783470" w:rsidRDefault="001E194D">
      <w:pPr>
        <w:rPr>
          <w:rFonts w:ascii="Times New Roman" w:hAnsi="Times New Roman" w:cs="Times New Roman"/>
          <w:sz w:val="24"/>
          <w:szCs w:val="24"/>
        </w:rPr>
      </w:pPr>
      <w:r w:rsidRPr="00783470">
        <w:rPr>
          <w:rFonts w:ascii="Times New Roman" w:hAnsi="Times New Roman" w:cs="Times New Roman"/>
          <w:sz w:val="24"/>
          <w:szCs w:val="24"/>
        </w:rPr>
        <w:br w:type="page"/>
      </w:r>
    </w:p>
    <w:p w14:paraId="68059144" w14:textId="56BB0781" w:rsidR="001E194D" w:rsidRPr="001E194D" w:rsidRDefault="000B022F" w:rsidP="001E194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pict w14:anchorId="30E6B581">
          <v:rect id="_x0000_i1032" style="width:0;height:1.5pt" o:hralign="center" o:hrstd="t" o:hr="t" fillcolor="#a0a0a0" stroked="f"/>
        </w:pict>
      </w:r>
    </w:p>
    <w:p w14:paraId="38A2D687" w14:textId="50739359" w:rsidR="001E194D" w:rsidRPr="001E194D" w:rsidRDefault="00111F6E" w:rsidP="001E194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83470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1E194D" w:rsidRPr="001E194D">
        <w:rPr>
          <w:rFonts w:ascii="Times New Roman" w:hAnsi="Times New Roman" w:cs="Times New Roman"/>
          <w:b/>
          <w:bCs/>
          <w:sz w:val="24"/>
          <w:szCs w:val="24"/>
        </w:rPr>
        <w:t>. Additional Notes, Questions, Comments, or Concerns</w:t>
      </w:r>
    </w:p>
    <w:p w14:paraId="5A0CBBBA" w14:textId="5EA67B69" w:rsidR="001E194D" w:rsidRPr="001E194D" w:rsidRDefault="00783470" w:rsidP="001E194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Provide</w:t>
      </w:r>
      <w:r w:rsidR="001E194D" w:rsidRPr="001E194D">
        <w:rPr>
          <w:rFonts w:ascii="Times New Roman" w:hAnsi="Times New Roman" w:cs="Times New Roman"/>
          <w:sz w:val="24"/>
          <w:szCs w:val="24"/>
        </w:rPr>
        <w:t xml:space="preserve"> any additional remarks, concerns, or questions regarding the project or this report.</w:t>
      </w:r>
    </w:p>
    <w:p w14:paraId="6417492C" w14:textId="77777777" w:rsidR="0099169F" w:rsidRPr="00783470" w:rsidRDefault="0099169F">
      <w:pPr>
        <w:rPr>
          <w:rFonts w:ascii="Times New Roman" w:hAnsi="Times New Roman" w:cs="Times New Roman"/>
          <w:sz w:val="24"/>
          <w:szCs w:val="24"/>
        </w:rPr>
      </w:pPr>
    </w:p>
    <w:p w14:paraId="36E367DB" w14:textId="77777777" w:rsidR="001E194D" w:rsidRDefault="001E194D">
      <w:pPr>
        <w:rPr>
          <w:rFonts w:ascii="Times New Roman" w:hAnsi="Times New Roman" w:cs="Times New Roman"/>
          <w:sz w:val="24"/>
          <w:szCs w:val="24"/>
        </w:rPr>
      </w:pPr>
    </w:p>
    <w:p w14:paraId="438CF526" w14:textId="77777777" w:rsidR="00374917" w:rsidRDefault="00374917">
      <w:pPr>
        <w:rPr>
          <w:rFonts w:ascii="Times New Roman" w:hAnsi="Times New Roman" w:cs="Times New Roman"/>
          <w:sz w:val="24"/>
          <w:szCs w:val="24"/>
        </w:rPr>
      </w:pPr>
    </w:p>
    <w:p w14:paraId="192AEF6F" w14:textId="77777777" w:rsidR="00374917" w:rsidRPr="00783470" w:rsidRDefault="00374917">
      <w:pPr>
        <w:rPr>
          <w:rFonts w:ascii="Times New Roman" w:hAnsi="Times New Roman" w:cs="Times New Roman"/>
          <w:sz w:val="24"/>
          <w:szCs w:val="24"/>
        </w:rPr>
      </w:pPr>
    </w:p>
    <w:p w14:paraId="23A759EF" w14:textId="77777777" w:rsidR="001E194D" w:rsidRPr="00783470" w:rsidRDefault="001E194D">
      <w:pPr>
        <w:rPr>
          <w:rFonts w:ascii="Times New Roman" w:hAnsi="Times New Roman" w:cs="Times New Roman"/>
          <w:sz w:val="24"/>
          <w:szCs w:val="24"/>
        </w:rPr>
      </w:pPr>
    </w:p>
    <w:p w14:paraId="57EC5277" w14:textId="240D8EF3" w:rsidR="001E194D" w:rsidRPr="001E194D" w:rsidRDefault="00111F6E" w:rsidP="001E194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83470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1E194D" w:rsidRPr="001E194D">
        <w:rPr>
          <w:rFonts w:ascii="Times New Roman" w:hAnsi="Times New Roman" w:cs="Times New Roman"/>
          <w:b/>
          <w:bCs/>
          <w:sz w:val="24"/>
          <w:szCs w:val="24"/>
        </w:rPr>
        <w:t>. Certification and Attestation</w:t>
      </w:r>
    </w:p>
    <w:p w14:paraId="2024856F" w14:textId="77777777" w:rsidR="001E194D" w:rsidRPr="001E194D" w:rsidRDefault="001E194D" w:rsidP="001E194D">
      <w:pPr>
        <w:rPr>
          <w:rFonts w:ascii="Times New Roman" w:hAnsi="Times New Roman" w:cs="Times New Roman"/>
          <w:sz w:val="24"/>
          <w:szCs w:val="24"/>
        </w:rPr>
      </w:pPr>
      <w:r w:rsidRPr="001E194D">
        <w:rPr>
          <w:rFonts w:ascii="Times New Roman" w:hAnsi="Times New Roman" w:cs="Times New Roman"/>
          <w:sz w:val="24"/>
          <w:szCs w:val="24"/>
        </w:rPr>
        <w:t>By signing below, the undersigned certifies that the information provided in this report is complete, accurate, and reflects the true status of the project as of the reporting period.</w:t>
      </w:r>
    </w:p>
    <w:p w14:paraId="341FC3E0" w14:textId="5E63C63E" w:rsidR="001E194D" w:rsidRPr="001E194D" w:rsidRDefault="001E194D" w:rsidP="0022365E">
      <w:pPr>
        <w:ind w:left="360"/>
        <w:rPr>
          <w:rFonts w:ascii="Times New Roman" w:hAnsi="Times New Roman" w:cs="Times New Roman"/>
          <w:sz w:val="24"/>
          <w:szCs w:val="24"/>
        </w:rPr>
      </w:pPr>
      <w:r w:rsidRPr="001E194D">
        <w:rPr>
          <w:rFonts w:ascii="Times New Roman" w:hAnsi="Times New Roman" w:cs="Times New Roman"/>
          <w:b/>
          <w:bCs/>
          <w:sz w:val="24"/>
          <w:szCs w:val="24"/>
        </w:rPr>
        <w:t>Name of Authorized Representative</w:t>
      </w:r>
      <w:r w:rsidRPr="001E194D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41AA25F7" w14:textId="345C9242" w:rsidR="001E194D" w:rsidRPr="001E194D" w:rsidRDefault="001E194D" w:rsidP="0022365E">
      <w:pPr>
        <w:ind w:left="360"/>
        <w:rPr>
          <w:rFonts w:ascii="Times New Roman" w:hAnsi="Times New Roman" w:cs="Times New Roman"/>
          <w:sz w:val="24"/>
          <w:szCs w:val="24"/>
        </w:rPr>
      </w:pPr>
      <w:r w:rsidRPr="001E194D">
        <w:rPr>
          <w:rFonts w:ascii="Times New Roman" w:hAnsi="Times New Roman" w:cs="Times New Roman"/>
          <w:b/>
          <w:bCs/>
          <w:sz w:val="24"/>
          <w:szCs w:val="24"/>
        </w:rPr>
        <w:t>Title</w:t>
      </w:r>
      <w:r w:rsidRPr="001E194D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377F5A69" w14:textId="68F5AF8D" w:rsidR="001E194D" w:rsidRPr="001E194D" w:rsidRDefault="001E194D" w:rsidP="0022365E">
      <w:pPr>
        <w:ind w:left="360"/>
        <w:rPr>
          <w:rFonts w:ascii="Times New Roman" w:hAnsi="Times New Roman" w:cs="Times New Roman"/>
          <w:sz w:val="24"/>
          <w:szCs w:val="24"/>
        </w:rPr>
      </w:pPr>
      <w:r w:rsidRPr="001E194D">
        <w:rPr>
          <w:rFonts w:ascii="Times New Roman" w:hAnsi="Times New Roman" w:cs="Times New Roman"/>
          <w:b/>
          <w:bCs/>
          <w:sz w:val="24"/>
          <w:szCs w:val="24"/>
        </w:rPr>
        <w:t>Date</w:t>
      </w:r>
      <w:r w:rsidRPr="001E194D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2BBC3447" w14:textId="10C3C3A2" w:rsidR="001E194D" w:rsidRPr="001E194D" w:rsidRDefault="001E194D" w:rsidP="0022365E">
      <w:pPr>
        <w:ind w:left="360"/>
        <w:rPr>
          <w:rFonts w:ascii="Times New Roman" w:hAnsi="Times New Roman" w:cs="Times New Roman"/>
          <w:sz w:val="24"/>
          <w:szCs w:val="24"/>
        </w:rPr>
      </w:pPr>
      <w:r w:rsidRPr="001E194D">
        <w:rPr>
          <w:rFonts w:ascii="Times New Roman" w:hAnsi="Times New Roman" w:cs="Times New Roman"/>
          <w:b/>
          <w:bCs/>
          <w:sz w:val="24"/>
          <w:szCs w:val="24"/>
        </w:rPr>
        <w:t>Signature</w:t>
      </w:r>
      <w:r w:rsidRPr="001E194D">
        <w:rPr>
          <w:rFonts w:ascii="Times New Roman" w:hAnsi="Times New Roman" w:cs="Times New Roman"/>
          <w:sz w:val="24"/>
          <w:szCs w:val="24"/>
        </w:rPr>
        <w:t>: _______________________</w:t>
      </w:r>
    </w:p>
    <w:p w14:paraId="266C36F8" w14:textId="3AEEA266" w:rsidR="001E194D" w:rsidRPr="00783470" w:rsidRDefault="001E194D">
      <w:pPr>
        <w:rPr>
          <w:rFonts w:ascii="Times New Roman" w:hAnsi="Times New Roman" w:cs="Times New Roman"/>
          <w:sz w:val="24"/>
          <w:szCs w:val="24"/>
        </w:rPr>
      </w:pPr>
    </w:p>
    <w:sectPr w:rsidR="001E194D" w:rsidRPr="007834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48CF29" w14:textId="77777777" w:rsidR="000B022F" w:rsidRDefault="000B022F" w:rsidP="001E194D">
      <w:pPr>
        <w:spacing w:after="0" w:line="240" w:lineRule="auto"/>
      </w:pPr>
      <w:r>
        <w:separator/>
      </w:r>
    </w:p>
  </w:endnote>
  <w:endnote w:type="continuationSeparator" w:id="0">
    <w:p w14:paraId="5BAC805D" w14:textId="77777777" w:rsidR="000B022F" w:rsidRDefault="000B022F" w:rsidP="001E19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FDC955" w14:textId="77777777" w:rsidR="000B022F" w:rsidRDefault="000B022F" w:rsidP="001E194D">
      <w:pPr>
        <w:spacing w:after="0" w:line="240" w:lineRule="auto"/>
      </w:pPr>
      <w:r>
        <w:separator/>
      </w:r>
    </w:p>
  </w:footnote>
  <w:footnote w:type="continuationSeparator" w:id="0">
    <w:p w14:paraId="3E56A861" w14:textId="77777777" w:rsidR="000B022F" w:rsidRDefault="000B022F" w:rsidP="001E19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933FE"/>
    <w:multiLevelType w:val="multilevel"/>
    <w:tmpl w:val="9B769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3362B7"/>
    <w:multiLevelType w:val="hybridMultilevel"/>
    <w:tmpl w:val="CA68B7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8E379F6"/>
    <w:multiLevelType w:val="multilevel"/>
    <w:tmpl w:val="31E46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B14D1E"/>
    <w:multiLevelType w:val="multilevel"/>
    <w:tmpl w:val="73A86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375D8E"/>
    <w:multiLevelType w:val="multilevel"/>
    <w:tmpl w:val="94C24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770108D"/>
    <w:multiLevelType w:val="multilevel"/>
    <w:tmpl w:val="5DEA2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A3A4764"/>
    <w:multiLevelType w:val="hybridMultilevel"/>
    <w:tmpl w:val="02C805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244F07"/>
    <w:multiLevelType w:val="hybridMultilevel"/>
    <w:tmpl w:val="E0F21EC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851911"/>
    <w:multiLevelType w:val="multilevel"/>
    <w:tmpl w:val="BCD49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0D34CBF"/>
    <w:multiLevelType w:val="multilevel"/>
    <w:tmpl w:val="FA1ED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14520068">
    <w:abstractNumId w:val="9"/>
  </w:num>
  <w:num w:numId="2" w16cid:durableId="783156716">
    <w:abstractNumId w:val="5"/>
  </w:num>
  <w:num w:numId="3" w16cid:durableId="1533304778">
    <w:abstractNumId w:val="8"/>
  </w:num>
  <w:num w:numId="4" w16cid:durableId="1959874858">
    <w:abstractNumId w:val="3"/>
  </w:num>
  <w:num w:numId="5" w16cid:durableId="1646471261">
    <w:abstractNumId w:val="0"/>
  </w:num>
  <w:num w:numId="6" w16cid:durableId="202793556">
    <w:abstractNumId w:val="4"/>
  </w:num>
  <w:num w:numId="7" w16cid:durableId="1891502382">
    <w:abstractNumId w:val="6"/>
  </w:num>
  <w:num w:numId="8" w16cid:durableId="1301575763">
    <w:abstractNumId w:val="2"/>
  </w:num>
  <w:num w:numId="9" w16cid:durableId="147746716">
    <w:abstractNumId w:val="1"/>
  </w:num>
  <w:num w:numId="10" w16cid:durableId="10678280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94D"/>
    <w:rsid w:val="00037D33"/>
    <w:rsid w:val="00050078"/>
    <w:rsid w:val="00055D3E"/>
    <w:rsid w:val="000A5F91"/>
    <w:rsid w:val="000B022F"/>
    <w:rsid w:val="000C44DC"/>
    <w:rsid w:val="001052BD"/>
    <w:rsid w:val="00111F6E"/>
    <w:rsid w:val="0014452D"/>
    <w:rsid w:val="001C66C3"/>
    <w:rsid w:val="001E194D"/>
    <w:rsid w:val="001F72A7"/>
    <w:rsid w:val="002231E7"/>
    <w:rsid w:val="0022365E"/>
    <w:rsid w:val="00225061"/>
    <w:rsid w:val="00271230"/>
    <w:rsid w:val="00374917"/>
    <w:rsid w:val="0039011B"/>
    <w:rsid w:val="003B6B8E"/>
    <w:rsid w:val="00416B65"/>
    <w:rsid w:val="00496480"/>
    <w:rsid w:val="0054334B"/>
    <w:rsid w:val="005D6C04"/>
    <w:rsid w:val="00626B7B"/>
    <w:rsid w:val="00697AF3"/>
    <w:rsid w:val="006B3821"/>
    <w:rsid w:val="006B718B"/>
    <w:rsid w:val="007670F3"/>
    <w:rsid w:val="00783470"/>
    <w:rsid w:val="0082496D"/>
    <w:rsid w:val="00827345"/>
    <w:rsid w:val="00837376"/>
    <w:rsid w:val="008538E3"/>
    <w:rsid w:val="008E4553"/>
    <w:rsid w:val="00964081"/>
    <w:rsid w:val="0099169F"/>
    <w:rsid w:val="009B574B"/>
    <w:rsid w:val="00A321D2"/>
    <w:rsid w:val="00AC1ED1"/>
    <w:rsid w:val="00B51142"/>
    <w:rsid w:val="00B87AD9"/>
    <w:rsid w:val="00C1074B"/>
    <w:rsid w:val="00C15DFB"/>
    <w:rsid w:val="00C50061"/>
    <w:rsid w:val="00C72302"/>
    <w:rsid w:val="00CB0944"/>
    <w:rsid w:val="00CC6F4B"/>
    <w:rsid w:val="00CF2AA2"/>
    <w:rsid w:val="00CF31ED"/>
    <w:rsid w:val="00D13728"/>
    <w:rsid w:val="00DF129D"/>
    <w:rsid w:val="00EE4E1A"/>
    <w:rsid w:val="00F374E6"/>
    <w:rsid w:val="00F60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B33DC5"/>
  <w15:chartTrackingRefBased/>
  <w15:docId w15:val="{49849780-7541-4AC7-B785-4A8DBF08B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19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19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19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19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19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19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19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19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19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19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19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19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194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194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194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194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194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194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E19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19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19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E19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E19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E194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E194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E194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19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194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194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E19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E19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194D"/>
  </w:style>
  <w:style w:type="paragraph" w:styleId="Footer">
    <w:name w:val="footer"/>
    <w:basedOn w:val="Normal"/>
    <w:link w:val="FooterChar"/>
    <w:uiPriority w:val="99"/>
    <w:unhideWhenUsed/>
    <w:rsid w:val="001E19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194D"/>
  </w:style>
  <w:style w:type="paragraph" w:styleId="NormalWeb">
    <w:name w:val="Normal (Web)"/>
    <w:basedOn w:val="Normal"/>
    <w:uiPriority w:val="99"/>
    <w:unhideWhenUsed/>
    <w:rsid w:val="008249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5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6</Pages>
  <Words>530</Words>
  <Characters>3025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Kylie Bolland</dc:creator>
  <cp:keywords/>
  <dc:description/>
  <cp:lastModifiedBy>Camy Holden</cp:lastModifiedBy>
  <cp:revision>4</cp:revision>
  <dcterms:created xsi:type="dcterms:W3CDTF">2026-04-13T23:10:00Z</dcterms:created>
  <dcterms:modified xsi:type="dcterms:W3CDTF">2026-06-30T19:17:00Z</dcterms:modified>
</cp:coreProperties>
</file>